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A48" w:rsidRDefault="00A73A48" w:rsidP="00A73A48">
      <w:pPr>
        <w:spacing w:before="92" w:line="480" w:lineRule="auto"/>
        <w:ind w:left="260" w:right="106" w:firstLine="562"/>
        <w:jc w:val="right"/>
        <w:rPr>
          <w:sz w:val="24"/>
          <w:szCs w:val="24"/>
        </w:rPr>
      </w:pPr>
      <w:r>
        <w:rPr>
          <w:sz w:val="24"/>
          <w:szCs w:val="24"/>
        </w:rPr>
        <w:t>São Luís, 2</w:t>
      </w:r>
      <w:r w:rsidR="00F56F3D">
        <w:rPr>
          <w:sz w:val="24"/>
          <w:szCs w:val="24"/>
        </w:rPr>
        <w:t>5</w:t>
      </w:r>
      <w:r>
        <w:rPr>
          <w:sz w:val="24"/>
          <w:szCs w:val="24"/>
        </w:rPr>
        <w:t xml:space="preserve"> de dezembro de 2019</w:t>
      </w:r>
    </w:p>
    <w:p w:rsidR="00A73A48" w:rsidRDefault="00A73A48" w:rsidP="00A73A48">
      <w:pPr>
        <w:spacing w:before="92" w:line="480" w:lineRule="auto"/>
        <w:ind w:left="260" w:right="106" w:firstLine="562"/>
        <w:jc w:val="right"/>
        <w:rPr>
          <w:sz w:val="24"/>
          <w:szCs w:val="24"/>
        </w:rPr>
      </w:pPr>
    </w:p>
    <w:p w:rsidR="00A73A48" w:rsidRPr="00EC07D7" w:rsidRDefault="00A73A48" w:rsidP="00EC07D7">
      <w:pPr>
        <w:shd w:val="clear" w:color="auto" w:fill="FFFFFF"/>
        <w:spacing w:before="240" w:after="240"/>
        <w:rPr>
          <w:rFonts w:eastAsia="Times New Roman"/>
          <w:sz w:val="24"/>
          <w:szCs w:val="24"/>
          <w:lang w:eastAsia="pt-BR"/>
        </w:rPr>
      </w:pPr>
      <w:r w:rsidRPr="00003F64">
        <w:rPr>
          <w:sz w:val="24"/>
          <w:szCs w:val="24"/>
        </w:rPr>
        <w:t xml:space="preserve">Prezado </w:t>
      </w:r>
      <w:r w:rsidR="00EC07D7">
        <w:rPr>
          <w:sz w:val="24"/>
          <w:szCs w:val="24"/>
        </w:rPr>
        <w:t>e</w:t>
      </w:r>
      <w:r w:rsidRPr="00003F64">
        <w:rPr>
          <w:sz w:val="24"/>
          <w:szCs w:val="24"/>
        </w:rPr>
        <w:t>ditor</w:t>
      </w:r>
      <w:r w:rsidR="00EC07D7">
        <w:rPr>
          <w:sz w:val="24"/>
          <w:szCs w:val="24"/>
        </w:rPr>
        <w:t xml:space="preserve"> da </w:t>
      </w:r>
      <w:r w:rsidR="00EC07D7" w:rsidRPr="00EC07D7">
        <w:rPr>
          <w:rFonts w:eastAsia="Times New Roman"/>
          <w:sz w:val="24"/>
          <w:szCs w:val="24"/>
          <w:lang w:eastAsia="pt-BR"/>
        </w:rPr>
        <w:t>Revista de Pesquisa em Saúde</w:t>
      </w:r>
      <w:r w:rsidR="00EC07D7">
        <w:rPr>
          <w:rFonts w:eastAsia="Times New Roman"/>
          <w:sz w:val="24"/>
          <w:szCs w:val="24"/>
          <w:lang w:eastAsia="pt-BR"/>
        </w:rPr>
        <w:t xml:space="preserve"> </w:t>
      </w:r>
      <w:r w:rsidR="00EC07D7" w:rsidRPr="00EC07D7">
        <w:rPr>
          <w:rFonts w:eastAsia="Times New Roman"/>
          <w:sz w:val="24"/>
          <w:szCs w:val="24"/>
          <w:lang w:eastAsia="pt-BR"/>
        </w:rPr>
        <w:t>/ Journal of Health Research</w:t>
      </w:r>
      <w:r w:rsidR="00EC07D7">
        <w:rPr>
          <w:rFonts w:eastAsia="Times New Roman"/>
          <w:sz w:val="24"/>
          <w:szCs w:val="24"/>
          <w:lang w:eastAsia="pt-BR"/>
        </w:rPr>
        <w:t xml:space="preserve">, </w:t>
      </w:r>
    </w:p>
    <w:p w:rsidR="00003F64" w:rsidRPr="00003F64" w:rsidRDefault="00003F64" w:rsidP="00003F64">
      <w:pPr>
        <w:spacing w:before="92" w:line="480" w:lineRule="auto"/>
        <w:ind w:right="106" w:firstLine="706"/>
        <w:rPr>
          <w:sz w:val="24"/>
          <w:szCs w:val="24"/>
        </w:rPr>
      </w:pPr>
    </w:p>
    <w:p w:rsidR="00EC07D7" w:rsidRPr="00F95C0B" w:rsidRDefault="00A73A48" w:rsidP="007729FB">
      <w:pPr>
        <w:adjustRightInd w:val="0"/>
        <w:spacing w:line="360" w:lineRule="auto"/>
        <w:ind w:firstLine="706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 w:eastAsia="pt-BR" w:bidi="ar-SA"/>
        </w:rPr>
      </w:pPr>
      <w:bookmarkStart w:id="0" w:name="_GoBack"/>
      <w:bookmarkEnd w:id="0"/>
      <w:r w:rsidRPr="00F95C0B">
        <w:rPr>
          <w:sz w:val="24"/>
          <w:szCs w:val="24"/>
        </w:rPr>
        <w:t xml:space="preserve">Submetemos por meio eletrônico o manuscrito intitulado: </w:t>
      </w:r>
      <w:r w:rsidRPr="00F95C0B">
        <w:rPr>
          <w:b/>
          <w:sz w:val="24"/>
          <w:szCs w:val="24"/>
        </w:rPr>
        <w:t>“</w:t>
      </w:r>
      <w:r w:rsidR="00F95C0B" w:rsidRPr="00F95C0B">
        <w:rPr>
          <w:b/>
          <w:sz w:val="24"/>
          <w:szCs w:val="24"/>
        </w:rPr>
        <w:t>CUIDADOS PALIATIVOS NA ATENÇÃO PRIMÁRIA: CONHECIMENTO DOS MÉDICOS E ENFERMEIROS DA ESTRATÉGIA SAÚDE DA FAMÍLIA</w:t>
      </w:r>
      <w:r w:rsidR="0000005C" w:rsidRPr="00F95C0B">
        <w:rPr>
          <w:b/>
          <w:sz w:val="24"/>
          <w:szCs w:val="24"/>
          <w:lang w:val="en-US"/>
        </w:rPr>
        <w:t>”</w:t>
      </w:r>
      <w:r w:rsidRPr="00F95C0B">
        <w:rPr>
          <w:sz w:val="24"/>
          <w:szCs w:val="24"/>
        </w:rPr>
        <w:t>.</w:t>
      </w:r>
    </w:p>
    <w:p w:rsidR="006D43BC" w:rsidRPr="00003F64" w:rsidRDefault="00A73A48" w:rsidP="00F95C0B">
      <w:pPr>
        <w:pStyle w:val="Corpodetexto"/>
        <w:spacing w:line="480" w:lineRule="auto"/>
        <w:ind w:right="111" w:firstLine="706"/>
        <w:jc w:val="both"/>
      </w:pPr>
      <w:r w:rsidRPr="00003F64">
        <w:t xml:space="preserve">O artigo é de autoria de </w:t>
      </w:r>
      <w:r w:rsidR="00F95C0B">
        <w:t>Francisco Alipio de Oliveira Santiago, Luciane Maria Oliveira Brito, Danielle Maya Fontes Martins, Maria do Carmo Lacerda Barbosa</w:t>
      </w:r>
      <w:r w:rsidR="00F95C0B">
        <w:t xml:space="preserve">, </w:t>
      </w:r>
      <w:r w:rsidR="00F95C0B">
        <w:t>Maria do Rosário</w:t>
      </w:r>
      <w:r w:rsidR="00DC708A">
        <w:t xml:space="preserve"> da Silva</w:t>
      </w:r>
      <w:r w:rsidR="00F95C0B">
        <w:t xml:space="preserve"> Ramos Costa</w:t>
      </w:r>
      <w:r w:rsidR="00F95C0B">
        <w:t xml:space="preserve">, </w:t>
      </w:r>
      <w:r w:rsidR="00F95C0B">
        <w:t>Marcio Moysés</w:t>
      </w:r>
      <w:r w:rsidR="00DC708A">
        <w:t xml:space="preserve"> de</w:t>
      </w:r>
      <w:r w:rsidR="00F95C0B">
        <w:t xml:space="preserve"> Oliveira</w:t>
      </w:r>
      <w:r w:rsidR="00F95C0B">
        <w:t xml:space="preserve">, </w:t>
      </w:r>
      <w:r w:rsidR="00F95C0B">
        <w:t>Nair Portela Silva Coutinho</w:t>
      </w:r>
      <w:r w:rsidR="00F95C0B">
        <w:t xml:space="preserve">, </w:t>
      </w:r>
      <w:r w:rsidR="00F95C0B">
        <w:t xml:space="preserve">Alcimar </w:t>
      </w:r>
      <w:r w:rsidR="00DC708A">
        <w:t xml:space="preserve">Nunes </w:t>
      </w:r>
      <w:r w:rsidR="00F95C0B">
        <w:t>Pinheiro</w:t>
      </w:r>
      <w:r w:rsidR="00F95C0B">
        <w:t xml:space="preserve">, </w:t>
      </w:r>
      <w:r w:rsidR="00F95C0B">
        <w:t>Yasmine Pi Lien Wang</w:t>
      </w:r>
      <w:r w:rsidR="00F95C0B">
        <w:t xml:space="preserve">, </w:t>
      </w:r>
      <w:r w:rsidR="00F95C0B">
        <w:t>Ana Karolina Torres Mendes</w:t>
      </w:r>
      <w:r w:rsidR="00F95C0B">
        <w:t xml:space="preserve"> e </w:t>
      </w:r>
      <w:r w:rsidR="00F95C0B">
        <w:t>Maria Bethania da Costa Chein</w:t>
      </w:r>
      <w:r w:rsidR="00F95C0B">
        <w:t xml:space="preserve">. </w:t>
      </w:r>
    </w:p>
    <w:p w:rsidR="006D43BC" w:rsidRPr="00003F64" w:rsidRDefault="00A73A48" w:rsidP="00003F64">
      <w:pPr>
        <w:pStyle w:val="Corpodetexto"/>
        <w:spacing w:line="480" w:lineRule="auto"/>
        <w:ind w:right="113" w:firstLine="706"/>
        <w:jc w:val="both"/>
      </w:pPr>
      <w:r w:rsidRPr="00003F64">
        <w:t xml:space="preserve">Por meio desta carta </w:t>
      </w:r>
      <w:r w:rsidR="006A25A4">
        <w:t xml:space="preserve">transferimos os direitos autorais à </w:t>
      </w:r>
      <w:r w:rsidR="006A25A4" w:rsidRPr="00EC07D7">
        <w:rPr>
          <w:rFonts w:eastAsia="Times New Roman"/>
          <w:lang w:eastAsia="pt-BR"/>
        </w:rPr>
        <w:t>Revista de Pesquisa em Saúde</w:t>
      </w:r>
      <w:r w:rsidR="006A25A4">
        <w:rPr>
          <w:rFonts w:eastAsia="Times New Roman"/>
          <w:lang w:eastAsia="pt-BR"/>
        </w:rPr>
        <w:t xml:space="preserve"> </w:t>
      </w:r>
      <w:r w:rsidR="006A25A4" w:rsidRPr="00EC07D7">
        <w:rPr>
          <w:rFonts w:eastAsia="Times New Roman"/>
          <w:lang w:eastAsia="pt-BR"/>
        </w:rPr>
        <w:t>/ Journal of Health Research</w:t>
      </w:r>
      <w:r w:rsidR="006A25A4">
        <w:rPr>
          <w:rFonts w:eastAsia="Times New Roman"/>
          <w:lang w:eastAsia="pt-BR"/>
        </w:rPr>
        <w:t xml:space="preserve"> e </w:t>
      </w:r>
      <w:r w:rsidRPr="00003F64">
        <w:t>afirmamos a autorização do processo editorial do manuscrito,</w:t>
      </w:r>
      <w:r w:rsidR="006A25A4">
        <w:t xml:space="preserve"> bem como a sua publicação; re</w:t>
      </w:r>
      <w:r w:rsidRPr="00003F64">
        <w:t xml:space="preserve">ssaltando que é um artigo inédito e original, não foi e tampouco será submetido a nenhuma outra revista. O presente artigo foi revisado e aprovado por todos os autores já citados neste documento que, por sua vez, concordam em ceder os direitos autorais para a </w:t>
      </w:r>
      <w:r w:rsidR="00EC07D7">
        <w:t>r</w:t>
      </w:r>
      <w:r w:rsidRPr="00003F64">
        <w:t>evista, expondo todas as fontes de financiamento e declarando todos os possíveis conflitos de interesse.</w:t>
      </w:r>
    </w:p>
    <w:p w:rsidR="006D43BC" w:rsidRPr="00003F64" w:rsidRDefault="00A73A48" w:rsidP="00003F64">
      <w:pPr>
        <w:pStyle w:val="Corpodetexto"/>
        <w:spacing w:line="480" w:lineRule="auto"/>
        <w:ind w:left="116" w:right="116" w:firstLine="706"/>
        <w:jc w:val="both"/>
      </w:pPr>
      <w:r w:rsidRPr="00003F64">
        <w:t xml:space="preserve">O artigo atende aos procedimentos éticos exigidos </w:t>
      </w:r>
      <w:r w:rsidRPr="00003F64">
        <w:rPr>
          <w:spacing w:val="2"/>
        </w:rPr>
        <w:t xml:space="preserve">para </w:t>
      </w:r>
      <w:r w:rsidRPr="00003F64">
        <w:t>estudos envolvendo seres humanos ou animais, nos termos da Resolução 466/12 do Conselho Nacional de</w:t>
      </w:r>
      <w:r w:rsidRPr="00003F64">
        <w:rPr>
          <w:spacing w:val="-13"/>
        </w:rPr>
        <w:t xml:space="preserve"> </w:t>
      </w:r>
      <w:r w:rsidRPr="00003F64">
        <w:t>Saúde,</w:t>
      </w:r>
      <w:r w:rsidRPr="00003F64">
        <w:rPr>
          <w:spacing w:val="-17"/>
        </w:rPr>
        <w:t xml:space="preserve"> </w:t>
      </w:r>
      <w:r w:rsidRPr="00003F64">
        <w:t>da</w:t>
      </w:r>
      <w:r w:rsidRPr="00003F64">
        <w:rPr>
          <w:spacing w:val="-16"/>
        </w:rPr>
        <w:t xml:space="preserve"> </w:t>
      </w:r>
      <w:r w:rsidRPr="00003F64">
        <w:t>lei</w:t>
      </w:r>
      <w:r w:rsidRPr="00003F64">
        <w:rPr>
          <w:spacing w:val="-9"/>
        </w:rPr>
        <w:t xml:space="preserve"> </w:t>
      </w:r>
      <w:r w:rsidRPr="00003F64">
        <w:rPr>
          <w:spacing w:val="-4"/>
        </w:rPr>
        <w:t>11.791</w:t>
      </w:r>
      <w:r w:rsidRPr="00003F64">
        <w:rPr>
          <w:spacing w:val="-17"/>
        </w:rPr>
        <w:t xml:space="preserve"> </w:t>
      </w:r>
      <w:r w:rsidRPr="00003F64">
        <w:t>(Lei</w:t>
      </w:r>
      <w:r w:rsidRPr="00003F64">
        <w:rPr>
          <w:spacing w:val="-23"/>
        </w:rPr>
        <w:t xml:space="preserve"> </w:t>
      </w:r>
      <w:r w:rsidRPr="00003F64">
        <w:t>Arouca).</w:t>
      </w:r>
      <w:r w:rsidRPr="00003F64">
        <w:rPr>
          <w:spacing w:val="-26"/>
        </w:rPr>
        <w:t xml:space="preserve"> </w:t>
      </w:r>
      <w:r w:rsidRPr="00003F64">
        <w:t>A</w:t>
      </w:r>
      <w:r w:rsidRPr="00003F64">
        <w:rPr>
          <w:spacing w:val="-28"/>
        </w:rPr>
        <w:t xml:space="preserve"> </w:t>
      </w:r>
      <w:r w:rsidRPr="00003F64">
        <w:t>pesquisa</w:t>
      </w:r>
      <w:r w:rsidRPr="00003F64">
        <w:rPr>
          <w:spacing w:val="-12"/>
        </w:rPr>
        <w:t xml:space="preserve"> </w:t>
      </w:r>
      <w:r w:rsidRPr="00003F64">
        <w:t>foi</w:t>
      </w:r>
      <w:r w:rsidRPr="00003F64">
        <w:rPr>
          <w:spacing w:val="-10"/>
        </w:rPr>
        <w:t xml:space="preserve"> </w:t>
      </w:r>
      <w:r w:rsidRPr="00003F64">
        <w:t>submetida</w:t>
      </w:r>
      <w:r w:rsidRPr="00003F64">
        <w:rPr>
          <w:spacing w:val="-12"/>
        </w:rPr>
        <w:t xml:space="preserve"> </w:t>
      </w:r>
      <w:r w:rsidRPr="00003F64">
        <w:t>à</w:t>
      </w:r>
      <w:r w:rsidRPr="00003F64">
        <w:rPr>
          <w:spacing w:val="-16"/>
        </w:rPr>
        <w:t xml:space="preserve"> </w:t>
      </w:r>
      <w:r w:rsidRPr="00003F64">
        <w:t>aprovação</w:t>
      </w:r>
      <w:r w:rsidRPr="00003F64">
        <w:rPr>
          <w:spacing w:val="-16"/>
        </w:rPr>
        <w:t xml:space="preserve"> </w:t>
      </w:r>
      <w:r w:rsidRPr="00003F64">
        <w:t>de</w:t>
      </w:r>
      <w:r w:rsidRPr="00003F64">
        <w:rPr>
          <w:spacing w:val="-13"/>
        </w:rPr>
        <w:t xml:space="preserve"> </w:t>
      </w:r>
      <w:r w:rsidRPr="00003F64">
        <w:t>Comitê de Ética do Hospital Universitário da Universidade Federal do Maranhão (HUUFMA), sob Parecer Consubstanciado Nº</w:t>
      </w:r>
      <w:r w:rsidR="00F95C0B">
        <w:rPr>
          <w:color w:val="111111"/>
          <w:spacing w:val="-5"/>
        </w:rPr>
        <w:t xml:space="preserve"> </w:t>
      </w:r>
      <w:r w:rsidR="00F95C0B">
        <w:rPr>
          <w:color w:val="111111"/>
        </w:rPr>
        <w:t>2.499.285</w:t>
      </w:r>
      <w:r w:rsidR="00EC07D7">
        <w:rPr>
          <w:lang w:val="en-US"/>
        </w:rPr>
        <w:t>.</w:t>
      </w:r>
    </w:p>
    <w:p w:rsidR="006D43BC" w:rsidRPr="00003F64" w:rsidRDefault="00A73A48" w:rsidP="00003F64">
      <w:pPr>
        <w:pStyle w:val="Corpodetexto"/>
        <w:spacing w:line="480" w:lineRule="auto"/>
        <w:ind w:left="116" w:right="110" w:firstLine="720"/>
        <w:jc w:val="both"/>
      </w:pPr>
      <w:r w:rsidRPr="00003F64">
        <w:t>Declaramos ainda que todos os autores contribuíram substancialmente para a concepção e planejamento, análise e interpretação dos dados; na elaboração e redação do manuscrito e na revisão crítica do conteúdo; além de participarem da aprovação da versão final do manuscrito.</w:t>
      </w:r>
    </w:p>
    <w:p w:rsidR="006D43BC" w:rsidRPr="00003F64" w:rsidRDefault="00A73A48" w:rsidP="00003F64">
      <w:pPr>
        <w:pStyle w:val="Corpodetexto"/>
        <w:spacing w:line="480" w:lineRule="auto"/>
        <w:ind w:left="116" w:right="115" w:firstLine="720"/>
        <w:jc w:val="both"/>
      </w:pPr>
      <w:r w:rsidRPr="00003F64">
        <w:lastRenderedPageBreak/>
        <w:t>Esta pesquisa não possui fontes de financiamento e os autores declaram não ter interesses conflitantes.</w:t>
      </w:r>
    </w:p>
    <w:p w:rsidR="006D43BC" w:rsidRPr="00003F64" w:rsidRDefault="00A73A48" w:rsidP="00003F64">
      <w:pPr>
        <w:pStyle w:val="Corpodetexto"/>
        <w:spacing w:line="480" w:lineRule="auto"/>
        <w:ind w:left="116" w:right="109" w:firstLine="720"/>
        <w:jc w:val="both"/>
      </w:pPr>
      <w:r w:rsidRPr="00003F64">
        <w:t xml:space="preserve">Declaramos ainda que a autora </w:t>
      </w:r>
      <w:r w:rsidR="00EC07D7">
        <w:t>Yasmine Pi Lien Wang</w:t>
      </w:r>
      <w:r w:rsidRPr="00003F64">
        <w:t xml:space="preserve"> é aluna de graduação do curso de Medicina</w:t>
      </w:r>
      <w:r w:rsidR="00C72E41">
        <w:t xml:space="preserve"> na Universidade Federal do Maranhão (UFMA)</w:t>
      </w:r>
      <w:r w:rsidRPr="00003F64">
        <w:t>.</w:t>
      </w:r>
    </w:p>
    <w:p w:rsidR="00F56F3D" w:rsidRDefault="001268D6" w:rsidP="001268D6">
      <w:pPr>
        <w:pStyle w:val="Corpodetexto"/>
        <w:spacing w:line="480" w:lineRule="auto"/>
        <w:ind w:left="822"/>
        <w:jc w:val="both"/>
      </w:pPr>
      <w:r>
        <w:rPr>
          <w:noProof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1593850</wp:posOffset>
            </wp:positionH>
            <wp:positionV relativeFrom="paragraph">
              <wp:posOffset>329565</wp:posOffset>
            </wp:positionV>
            <wp:extent cx="3390900" cy="94297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3A48" w:rsidRPr="00003F64">
        <w:t>Atenciosamente,</w:t>
      </w:r>
      <w:r>
        <w:t xml:space="preserve"> </w:t>
      </w:r>
    </w:p>
    <w:p w:rsidR="001268D6" w:rsidRDefault="001268D6" w:rsidP="001268D6">
      <w:pPr>
        <w:pStyle w:val="Corpodetexto"/>
        <w:spacing w:line="480" w:lineRule="auto"/>
        <w:ind w:left="822"/>
        <w:jc w:val="both"/>
      </w:pPr>
    </w:p>
    <w:p w:rsidR="001268D6" w:rsidRDefault="001268D6" w:rsidP="001268D6">
      <w:pPr>
        <w:pStyle w:val="Corpodetexto"/>
        <w:spacing w:line="480" w:lineRule="auto"/>
        <w:ind w:left="822"/>
        <w:jc w:val="center"/>
      </w:pPr>
    </w:p>
    <w:p w:rsidR="001268D6" w:rsidRDefault="001268D6" w:rsidP="001268D6">
      <w:pPr>
        <w:pStyle w:val="Corpodetexto"/>
        <w:spacing w:line="480" w:lineRule="auto"/>
        <w:ind w:left="822"/>
        <w:jc w:val="center"/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1593850</wp:posOffset>
            </wp:positionH>
            <wp:positionV relativeFrom="paragraph">
              <wp:posOffset>220980</wp:posOffset>
            </wp:positionV>
            <wp:extent cx="3190875" cy="781050"/>
            <wp:effectExtent l="0" t="0" r="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68"/>
                    <a:stretch/>
                  </pic:blipFill>
                  <pic:spPr bwMode="auto">
                    <a:xfrm>
                      <a:off x="0" y="0"/>
                      <a:ext cx="31908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FRANCISCO ALIPIO DE OLIVEIRA SANTIAGO</w:t>
      </w:r>
    </w:p>
    <w:p w:rsidR="001268D6" w:rsidRDefault="001268D6" w:rsidP="001268D6">
      <w:pPr>
        <w:pStyle w:val="Corpodetexto"/>
        <w:spacing w:line="480" w:lineRule="auto"/>
        <w:ind w:left="822"/>
        <w:jc w:val="center"/>
      </w:pPr>
    </w:p>
    <w:p w:rsidR="001268D6" w:rsidRDefault="001268D6" w:rsidP="001268D6">
      <w:pPr>
        <w:pStyle w:val="Corpodetexto"/>
        <w:spacing w:line="480" w:lineRule="auto"/>
        <w:ind w:left="822"/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1336675</wp:posOffset>
            </wp:positionH>
            <wp:positionV relativeFrom="paragraph">
              <wp:posOffset>302895</wp:posOffset>
            </wp:positionV>
            <wp:extent cx="3695700" cy="676275"/>
            <wp:effectExtent l="0" t="0" r="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LUCIANE MARIA OLIVEIRA BRITO</w:t>
      </w:r>
    </w:p>
    <w:p w:rsidR="001268D6" w:rsidRDefault="001268D6" w:rsidP="001268D6">
      <w:pPr>
        <w:pStyle w:val="Corpodetexto"/>
        <w:spacing w:line="480" w:lineRule="auto"/>
        <w:ind w:left="822"/>
      </w:pPr>
    </w:p>
    <w:p w:rsidR="001268D6" w:rsidRDefault="001268D6" w:rsidP="001268D6">
      <w:pPr>
        <w:pStyle w:val="Corpodetexto"/>
        <w:spacing w:line="480" w:lineRule="auto"/>
        <w:ind w:left="822"/>
        <w:jc w:val="center"/>
      </w:pPr>
      <w:r>
        <w:t>DANIELLE MAYA FONTES MARTINS</w:t>
      </w:r>
    </w:p>
    <w:p w:rsidR="001268D6" w:rsidRDefault="00DC708A" w:rsidP="001268D6">
      <w:pPr>
        <w:pStyle w:val="Corpodetexto"/>
        <w:spacing w:line="480" w:lineRule="auto"/>
        <w:ind w:left="822"/>
        <w:jc w:val="center"/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1527810</wp:posOffset>
            </wp:positionH>
            <wp:positionV relativeFrom="paragraph">
              <wp:posOffset>22860</wp:posOffset>
            </wp:positionV>
            <wp:extent cx="3619500" cy="428625"/>
            <wp:effectExtent l="19050" t="114300" r="0" b="85725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2364">
                      <a:off x="0" y="0"/>
                      <a:ext cx="3619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5" type="#_x0000_t32" style="position:absolute;left:0;text-align:left;margin-left:121.75pt;margin-top:25.85pt;width:271.5pt;height:0;z-index:251660800;mso-position-horizontal-relative:text;mso-position-vertical-relative:text" o:connectortype="straight"/>
        </w:pict>
      </w:r>
    </w:p>
    <w:p w:rsidR="001268D6" w:rsidRDefault="00DC708A" w:rsidP="001268D6">
      <w:pPr>
        <w:pStyle w:val="Corpodetexto"/>
        <w:spacing w:line="480" w:lineRule="auto"/>
        <w:ind w:left="822" w:right="111"/>
        <w:jc w:val="center"/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1517650</wp:posOffset>
            </wp:positionH>
            <wp:positionV relativeFrom="paragraph">
              <wp:posOffset>215900</wp:posOffset>
            </wp:positionV>
            <wp:extent cx="3638550" cy="674892"/>
            <wp:effectExtent l="0" t="0" r="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674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68D6">
        <w:t>MARIA DO CARMO LACERDA BARBOSA</w:t>
      </w:r>
    </w:p>
    <w:p w:rsidR="001268D6" w:rsidRDefault="00DC708A" w:rsidP="001268D6">
      <w:pPr>
        <w:pStyle w:val="Corpodetexto"/>
        <w:spacing w:line="480" w:lineRule="auto"/>
        <w:ind w:left="822" w:right="111"/>
        <w:jc w:val="center"/>
      </w:pPr>
      <w:r>
        <w:rPr>
          <w:rFonts w:ascii="Times New Roman" w:eastAsiaTheme="minorEastAsia" w:hAnsi="Times New Roman" w:cs="Times New Roman"/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333375</wp:posOffset>
            </wp:positionV>
            <wp:extent cx="2095500" cy="1257300"/>
            <wp:effectExtent l="0" t="0" r="0" b="0"/>
            <wp:wrapNone/>
            <wp:docPr id="14" name="Imagem 14" descr="Assinatura - Márc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- Márci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 id="_x0000_s1086" type="#_x0000_t32" style="position:absolute;left:0;text-align:left;margin-left:118pt;margin-top:26.15pt;width:271.5pt;height:0;z-index:251661824;mso-position-horizontal-relative:text;mso-position-vertical-relative:text" o:connectortype="straight"/>
        </w:pict>
      </w:r>
    </w:p>
    <w:p w:rsidR="001268D6" w:rsidRDefault="001268D6" w:rsidP="001268D6">
      <w:pPr>
        <w:pStyle w:val="Corpodetexto"/>
        <w:spacing w:line="480" w:lineRule="auto"/>
        <w:ind w:left="822" w:right="111"/>
        <w:jc w:val="center"/>
      </w:pPr>
      <w:r>
        <w:t xml:space="preserve"> MARIA DO ROSÁRIO </w:t>
      </w:r>
      <w:r w:rsidR="00DC708A">
        <w:t xml:space="preserve">DA SILVA </w:t>
      </w:r>
      <w:r>
        <w:t>RAMOS COSTA</w:t>
      </w:r>
    </w:p>
    <w:p w:rsidR="001268D6" w:rsidRDefault="00DC708A" w:rsidP="001268D6">
      <w:pPr>
        <w:pStyle w:val="Corpodetexto"/>
        <w:spacing w:line="480" w:lineRule="auto"/>
        <w:ind w:left="822" w:right="111"/>
        <w:jc w:val="center"/>
      </w:pPr>
      <w:r>
        <w:rPr>
          <w:noProof/>
        </w:rPr>
        <w:pict>
          <v:shape id="_x0000_s1089" type="#_x0000_t32" style="position:absolute;left:0;text-align:left;margin-left:160.75pt;margin-top:26.45pt;width:177.75pt;height:0;z-index:251662848" o:connectortype="straight"/>
        </w:pict>
      </w:r>
    </w:p>
    <w:p w:rsidR="001268D6" w:rsidRDefault="00DC708A" w:rsidP="001268D6">
      <w:pPr>
        <w:pStyle w:val="Corpodetexto"/>
        <w:spacing w:line="480" w:lineRule="auto"/>
        <w:ind w:left="822" w:right="111"/>
        <w:jc w:val="center"/>
      </w:pPr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2527300</wp:posOffset>
            </wp:positionH>
            <wp:positionV relativeFrom="paragraph">
              <wp:posOffset>233045</wp:posOffset>
            </wp:positionV>
            <wp:extent cx="1485900" cy="589601"/>
            <wp:effectExtent l="0" t="0" r="0" b="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89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68D6">
        <w:t>MARCIO MOYSÉS</w:t>
      </w:r>
      <w:r>
        <w:t xml:space="preserve"> DE</w:t>
      </w:r>
      <w:r w:rsidR="001268D6">
        <w:t xml:space="preserve"> OLIVEIRA</w:t>
      </w:r>
    </w:p>
    <w:p w:rsidR="001268D6" w:rsidRDefault="00DC708A" w:rsidP="001268D6">
      <w:pPr>
        <w:pStyle w:val="Corpodetexto"/>
        <w:spacing w:line="480" w:lineRule="auto"/>
        <w:ind w:left="822" w:right="111"/>
        <w:jc w:val="center"/>
      </w:pPr>
      <w:r>
        <w:rPr>
          <w:noProof/>
        </w:rPr>
        <w:pict>
          <v:shape id="_x0000_s1090" type="#_x0000_t32" style="position:absolute;left:0;text-align:left;margin-left:160.75pt;margin-top:27.5pt;width:177.75pt;height:0;z-index:251663872" o:connectortype="straight"/>
        </w:pict>
      </w:r>
    </w:p>
    <w:p w:rsidR="001268D6" w:rsidRDefault="00A951AC" w:rsidP="001268D6">
      <w:pPr>
        <w:pStyle w:val="Corpodetexto"/>
        <w:spacing w:line="480" w:lineRule="auto"/>
        <w:ind w:left="822" w:right="111"/>
        <w:jc w:val="center"/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0C2AE266">
            <wp:simplePos x="0" y="0"/>
            <wp:positionH relativeFrom="column">
              <wp:posOffset>2651125</wp:posOffset>
            </wp:positionH>
            <wp:positionV relativeFrom="paragraph">
              <wp:posOffset>121285</wp:posOffset>
            </wp:positionV>
            <wp:extent cx="1104900" cy="914285"/>
            <wp:effectExtent l="0" t="0" r="0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80" b="5377"/>
                    <a:stretch/>
                  </pic:blipFill>
                  <pic:spPr bwMode="auto">
                    <a:xfrm>
                      <a:off x="0" y="0"/>
                      <a:ext cx="1104900" cy="91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68D6">
        <w:t>NAIR PORTELA SILVA COUTINHO</w:t>
      </w:r>
    </w:p>
    <w:p w:rsidR="001268D6" w:rsidRDefault="00A951AC" w:rsidP="001268D6">
      <w:pPr>
        <w:pStyle w:val="Corpodetexto"/>
        <w:spacing w:line="480" w:lineRule="auto"/>
        <w:ind w:left="822" w:right="111"/>
        <w:jc w:val="center"/>
      </w:pPr>
      <w:r>
        <w:rPr>
          <w:noProof/>
        </w:rPr>
        <w:pict>
          <v:shape id="_x0000_s1091" type="#_x0000_t32" style="position:absolute;left:0;text-align:left;margin-left:160.75pt;margin-top:27.05pt;width:177.75pt;height:0;z-index:251664896" o:connectortype="straight"/>
        </w:pict>
      </w:r>
    </w:p>
    <w:p w:rsidR="001268D6" w:rsidRDefault="00A951AC" w:rsidP="001268D6">
      <w:pPr>
        <w:pStyle w:val="Corpodetexto"/>
        <w:spacing w:line="480" w:lineRule="auto"/>
        <w:ind w:left="822" w:right="111"/>
        <w:jc w:val="center"/>
      </w:pP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1841500</wp:posOffset>
            </wp:positionH>
            <wp:positionV relativeFrom="paragraph">
              <wp:posOffset>325755</wp:posOffset>
            </wp:positionV>
            <wp:extent cx="2659946" cy="742950"/>
            <wp:effectExtent l="0" t="0" r="0" b="0"/>
            <wp:wrapNone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97" r="6452" b="36319"/>
                    <a:stretch/>
                  </pic:blipFill>
                  <pic:spPr bwMode="auto">
                    <a:xfrm>
                      <a:off x="0" y="0"/>
                      <a:ext cx="2659946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68D6">
        <w:t xml:space="preserve">ALCIMAR </w:t>
      </w:r>
      <w:r w:rsidR="00DC708A">
        <w:t xml:space="preserve">NUNES </w:t>
      </w:r>
      <w:r w:rsidR="001268D6">
        <w:t>PINHEIRO</w:t>
      </w:r>
    </w:p>
    <w:p w:rsidR="001268D6" w:rsidRDefault="00A951AC" w:rsidP="001268D6">
      <w:pPr>
        <w:pStyle w:val="Corpodetexto"/>
        <w:spacing w:line="480" w:lineRule="auto"/>
        <w:ind w:left="822" w:right="111"/>
        <w:jc w:val="center"/>
      </w:pPr>
      <w:r>
        <w:rPr>
          <w:noProof/>
        </w:rPr>
        <w:pict>
          <v:shape id="_x0000_s1093" type="#_x0000_t32" style="position:absolute;left:0;text-align:left;margin-left:166pt;margin-top:27.35pt;width:177.75pt;height:0;z-index:251665920" o:connectortype="straight"/>
        </w:pict>
      </w:r>
    </w:p>
    <w:p w:rsidR="001268D6" w:rsidRDefault="001268D6" w:rsidP="001268D6">
      <w:pPr>
        <w:pStyle w:val="Corpodetexto"/>
        <w:spacing w:line="480" w:lineRule="auto"/>
        <w:ind w:left="822" w:right="111"/>
        <w:jc w:val="center"/>
      </w:pPr>
      <w:r>
        <w:t>YASMINE PI LIEN WANG</w:t>
      </w:r>
    </w:p>
    <w:p w:rsidR="001268D6" w:rsidRDefault="00C23CB9" w:rsidP="001268D6">
      <w:pPr>
        <w:pStyle w:val="Corpodetexto"/>
        <w:spacing w:line="480" w:lineRule="auto"/>
        <w:ind w:left="822" w:right="111"/>
        <w:jc w:val="center"/>
      </w:pPr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1546225</wp:posOffset>
            </wp:positionH>
            <wp:positionV relativeFrom="paragraph">
              <wp:posOffset>65405</wp:posOffset>
            </wp:positionV>
            <wp:extent cx="3267075" cy="38100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68D6" w:rsidRDefault="00C23CB9" w:rsidP="001268D6">
      <w:pPr>
        <w:pStyle w:val="Corpodetexto"/>
        <w:spacing w:line="480" w:lineRule="auto"/>
        <w:ind w:left="822" w:right="111"/>
        <w:jc w:val="center"/>
      </w:pPr>
      <w:r>
        <w:rPr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1727200</wp:posOffset>
            </wp:positionH>
            <wp:positionV relativeFrom="paragraph">
              <wp:posOffset>286385</wp:posOffset>
            </wp:positionV>
            <wp:extent cx="2943225" cy="590550"/>
            <wp:effectExtent l="0" t="0" r="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68D6">
        <w:t>ANA KAROLINA TORRES MENDES</w:t>
      </w:r>
    </w:p>
    <w:p w:rsidR="001268D6" w:rsidRDefault="001268D6" w:rsidP="001268D6">
      <w:pPr>
        <w:pStyle w:val="Corpodetexto"/>
        <w:spacing w:line="480" w:lineRule="auto"/>
        <w:ind w:left="822" w:right="111"/>
        <w:jc w:val="center"/>
      </w:pPr>
    </w:p>
    <w:p w:rsidR="001268D6" w:rsidRPr="00003F64" w:rsidRDefault="001268D6" w:rsidP="001268D6">
      <w:pPr>
        <w:pStyle w:val="Corpodetexto"/>
        <w:spacing w:line="480" w:lineRule="auto"/>
        <w:ind w:left="822" w:right="111"/>
        <w:jc w:val="center"/>
      </w:pPr>
      <w:r>
        <w:t>MARIA BETHANIA DA COSTA CHEIN</w:t>
      </w:r>
    </w:p>
    <w:p w:rsidR="001268D6" w:rsidRPr="0000005C" w:rsidRDefault="001268D6" w:rsidP="001268D6">
      <w:pPr>
        <w:pStyle w:val="Corpodetexto"/>
        <w:spacing w:line="480" w:lineRule="auto"/>
        <w:ind w:left="822"/>
        <w:jc w:val="center"/>
      </w:pPr>
    </w:p>
    <w:sectPr w:rsidR="001268D6" w:rsidRPr="0000005C" w:rsidSect="00C72E41">
      <w:type w:val="continuous"/>
      <w:pgSz w:w="11900" w:h="16840"/>
      <w:pgMar w:top="7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3BC"/>
    <w:rsid w:val="0000005C"/>
    <w:rsid w:val="00003F64"/>
    <w:rsid w:val="001268D6"/>
    <w:rsid w:val="002955CA"/>
    <w:rsid w:val="002C7438"/>
    <w:rsid w:val="00443F76"/>
    <w:rsid w:val="004A2C2C"/>
    <w:rsid w:val="006A25A4"/>
    <w:rsid w:val="006D43BC"/>
    <w:rsid w:val="007729FB"/>
    <w:rsid w:val="00A71D01"/>
    <w:rsid w:val="00A73A48"/>
    <w:rsid w:val="00A951AC"/>
    <w:rsid w:val="00C23CB9"/>
    <w:rsid w:val="00C72E41"/>
    <w:rsid w:val="00DA458F"/>
    <w:rsid w:val="00DB361E"/>
    <w:rsid w:val="00DC708A"/>
    <w:rsid w:val="00EC07D7"/>
    <w:rsid w:val="00F56F3D"/>
    <w:rsid w:val="00F9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4"/>
    <o:shapelayout v:ext="edit">
      <o:idmap v:ext="edit" data="1"/>
      <o:rules v:ext="edit">
        <o:r id="V:Rule1" type="connector" idref="#_x0000_s1085"/>
        <o:r id="V:Rule2" type="connector" idref="#_x0000_s1086"/>
        <o:r id="V:Rule3" type="connector" idref="#_x0000_s1089"/>
        <o:r id="V:Rule4" type="connector" idref="#_x0000_s1090"/>
        <o:r id="V:Rule5" type="connector" idref="#_x0000_s1091"/>
        <o:r id="V:Rule6" type="connector" idref="#_x0000_s1093"/>
      </o:rules>
    </o:shapelayout>
  </w:shapeDefaults>
  <w:decimalSymbol w:val=","/>
  <w:listSeparator w:val=";"/>
  <w14:docId w14:val="57DC7592"/>
  <w15:docId w15:val="{CFB2D194-BFC8-4D44-95CB-0CC7007C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tandard">
    <w:name w:val="Standard"/>
    <w:rsid w:val="0000005C"/>
    <w:pPr>
      <w:suppressAutoHyphens/>
      <w:autoSpaceDE/>
    </w:pPr>
    <w:rPr>
      <w:rFonts w:ascii="Times New Roman" w:eastAsia="Andale Sans UI" w:hAnsi="Times New Roman" w:cs="Tahoma"/>
      <w:kern w:val="3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F95C0B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microsoft.com/office/2007/relationships/hdphoto" Target="media/hdphoto2.wdp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dcterms:created xsi:type="dcterms:W3CDTF">2019-12-17T16:22:00Z</dcterms:created>
  <dcterms:modified xsi:type="dcterms:W3CDTF">2019-12-27T19:39:00Z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2019-12-17T00:00:00Z</vt:filetime>
  </property>
</Properties>
</file>